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64" w:rsidRPr="009F62D3" w:rsidRDefault="00B74200">
      <w:pPr>
        <w:pStyle w:val="a3"/>
        <w:rPr>
          <w:rFonts w:ascii="Times New Roman" w:hAnsi="Times New Roman"/>
          <w:b/>
          <w:sz w:val="28"/>
        </w:rPr>
      </w:pPr>
      <w:proofErr w:type="gramStart"/>
      <w:r w:rsidRPr="009F62D3">
        <w:rPr>
          <w:rFonts w:ascii="Times New Roman" w:hAnsi="Times New Roman"/>
          <w:b/>
          <w:sz w:val="16"/>
        </w:rPr>
        <w:t>ФЕДЕРАЛЬНАЯ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НАЛОГОВАЯ</w:t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16"/>
        </w:rPr>
        <w:tab/>
      </w:r>
      <w:r w:rsidRPr="009F62D3">
        <w:rPr>
          <w:rFonts w:ascii="Times New Roman" w:hAnsi="Times New Roman"/>
          <w:b/>
          <w:sz w:val="20"/>
        </w:rPr>
        <w:t xml:space="preserve">           ВНИМАНИЮ СРЕДСТВ МАССОВОЙ ИНФОРМАЦИИ</w:t>
      </w:r>
    </w:p>
    <w:p w:rsidR="003D6464" w:rsidRPr="009F62D3" w:rsidRDefault="00B74200">
      <w:pPr>
        <w:pStyle w:val="a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СЛУЖБА РОССИЙСКОЙ ФЕДЕРАЦИИ</w:t>
      </w:r>
    </w:p>
    <w:p w:rsidR="003D6464" w:rsidRPr="009F62D3" w:rsidRDefault="003D6464">
      <w:pPr>
        <w:tabs>
          <w:tab w:val="left" w:pos="2127"/>
        </w:tabs>
        <w:ind w:right="7654"/>
        <w:rPr>
          <w:rFonts w:ascii="Times New Roman" w:hAnsi="Times New Roman"/>
          <w:b/>
          <w:sz w:val="16"/>
        </w:rPr>
      </w:pP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proofErr w:type="gramStart"/>
      <w:r w:rsidRPr="009F62D3">
        <w:rPr>
          <w:rFonts w:ascii="Times New Roman" w:hAnsi="Times New Roman"/>
          <w:b/>
          <w:sz w:val="16"/>
        </w:rPr>
        <w:t>МЕЖРАЙОННАЯ</w:t>
      </w:r>
      <w:proofErr w:type="gramEnd"/>
      <w:r w:rsidRPr="009F62D3">
        <w:rPr>
          <w:rFonts w:ascii="Times New Roman" w:hAnsi="Times New Roman"/>
          <w:b/>
          <w:sz w:val="16"/>
        </w:rPr>
        <w:t xml:space="preserve"> ИФНС РОССИИ № 8</w:t>
      </w:r>
    </w:p>
    <w:p w:rsidR="003D6464" w:rsidRPr="009F62D3" w:rsidRDefault="00B74200">
      <w:pPr>
        <w:pStyle w:val="43"/>
        <w:outlineLvl w:val="3"/>
        <w:rPr>
          <w:rFonts w:ascii="Times New Roman" w:hAnsi="Times New Roman"/>
          <w:b/>
          <w:sz w:val="16"/>
        </w:rPr>
      </w:pPr>
      <w:r w:rsidRPr="009F62D3">
        <w:rPr>
          <w:rFonts w:ascii="Times New Roman" w:hAnsi="Times New Roman"/>
          <w:b/>
          <w:sz w:val="16"/>
        </w:rPr>
        <w:t>ПО КРАСНОЯРСКОМУ КРАЮ</w:t>
      </w:r>
    </w:p>
    <w:p w:rsidR="003D6464" w:rsidRPr="009F62D3" w:rsidRDefault="003D6464">
      <w:pPr>
        <w:pStyle w:val="43"/>
        <w:outlineLvl w:val="3"/>
        <w:rPr>
          <w:rFonts w:ascii="Times New Roman" w:hAnsi="Times New Roman"/>
          <w:b/>
          <w:sz w:val="16"/>
        </w:rPr>
      </w:pPr>
    </w:p>
    <w:p w:rsidR="003D6464" w:rsidRPr="009F62D3" w:rsidRDefault="00B74200" w:rsidP="00C93D56">
      <w:pPr>
        <w:tabs>
          <w:tab w:val="left" w:pos="426"/>
        </w:tabs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663604, г. Канск, ул. 40 лет Октября 60,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>строение, 21</w:t>
      </w:r>
    </w:p>
    <w:p w:rsidR="003D6464" w:rsidRPr="009F62D3" w:rsidRDefault="00B74200">
      <w:pPr>
        <w:rPr>
          <w:rFonts w:ascii="Times New Roman" w:hAnsi="Times New Roman"/>
          <w:sz w:val="16"/>
        </w:rPr>
      </w:pPr>
      <w:r w:rsidRPr="009F62D3">
        <w:rPr>
          <w:rFonts w:ascii="Times New Roman" w:hAnsi="Times New Roman"/>
          <w:sz w:val="16"/>
        </w:rPr>
        <w:t xml:space="preserve">тел. (39161) 3-92-43 </w:t>
      </w:r>
    </w:p>
    <w:p w:rsidR="003D6464" w:rsidRPr="009F62D3" w:rsidRDefault="00B74200">
      <w:pPr>
        <w:ind w:right="-99"/>
        <w:rPr>
          <w:rFonts w:ascii="Times New Roman" w:hAnsi="Times New Roman"/>
          <w:sz w:val="18"/>
        </w:rPr>
      </w:pPr>
      <w:r w:rsidRPr="009F62D3">
        <w:rPr>
          <w:rFonts w:ascii="Times New Roman" w:hAnsi="Times New Roman"/>
          <w:sz w:val="18"/>
          <w:lang w:val="en-US"/>
        </w:rPr>
        <w:t>E</w:t>
      </w:r>
      <w:r w:rsidRPr="009F62D3">
        <w:rPr>
          <w:rFonts w:ascii="Times New Roman" w:hAnsi="Times New Roman"/>
          <w:sz w:val="18"/>
        </w:rPr>
        <w:t>-</w:t>
      </w:r>
      <w:r w:rsidRPr="009F62D3">
        <w:rPr>
          <w:rFonts w:ascii="Times New Roman" w:hAnsi="Times New Roman"/>
          <w:sz w:val="18"/>
          <w:lang w:val="en-US"/>
        </w:rPr>
        <w:t>mail</w:t>
      </w:r>
      <w:r w:rsidRPr="009F62D3">
        <w:rPr>
          <w:rFonts w:ascii="Times New Roman" w:hAnsi="Times New Roman"/>
          <w:sz w:val="18"/>
        </w:rPr>
        <w:t xml:space="preserve">: </w:t>
      </w:r>
      <w:r w:rsidRPr="009F62D3">
        <w:rPr>
          <w:rFonts w:ascii="Times New Roman" w:hAnsi="Times New Roman"/>
          <w:sz w:val="18"/>
          <w:lang w:val="en-US"/>
        </w:rPr>
        <w:t>r</w:t>
      </w:r>
      <w:r w:rsidRPr="009F62D3">
        <w:rPr>
          <w:rFonts w:ascii="Times New Roman" w:hAnsi="Times New Roman"/>
          <w:sz w:val="18"/>
        </w:rPr>
        <w:t>2450@</w:t>
      </w:r>
      <w:r w:rsidR="0031371A" w:rsidRPr="009F62D3">
        <w:rPr>
          <w:rFonts w:ascii="Times New Roman" w:hAnsi="Times New Roman"/>
          <w:sz w:val="18"/>
          <w:lang w:val="en-US"/>
        </w:rPr>
        <w:t>tax</w:t>
      </w:r>
      <w:r w:rsidR="0031371A"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g</w:t>
      </w:r>
      <w:r w:rsidR="0031371A" w:rsidRPr="009F62D3">
        <w:rPr>
          <w:rFonts w:ascii="Times New Roman" w:hAnsi="Times New Roman"/>
          <w:sz w:val="18"/>
          <w:lang w:val="en-US"/>
        </w:rPr>
        <w:t>ov</w:t>
      </w:r>
      <w:proofErr w:type="spellEnd"/>
      <w:r w:rsidRPr="009F62D3">
        <w:rPr>
          <w:rFonts w:ascii="Times New Roman" w:hAnsi="Times New Roman"/>
          <w:sz w:val="18"/>
        </w:rPr>
        <w:t>.</w:t>
      </w:r>
      <w:proofErr w:type="spellStart"/>
      <w:r w:rsidRPr="009F62D3">
        <w:rPr>
          <w:rFonts w:ascii="Times New Roman" w:hAnsi="Times New Roman"/>
          <w:sz w:val="18"/>
          <w:lang w:val="en-US"/>
        </w:rPr>
        <w:t>ru</w:t>
      </w:r>
      <w:proofErr w:type="spellEnd"/>
    </w:p>
    <w:p w:rsidR="003D6464" w:rsidRPr="009F62D3" w:rsidRDefault="003D6464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6"/>
        <w:gridCol w:w="50"/>
      </w:tblGrid>
      <w:tr w:rsidR="003D6464" w:rsidRPr="009F62D3" w:rsidTr="0085041F">
        <w:trPr>
          <w:trHeight w:val="783"/>
        </w:trPr>
        <w:tc>
          <w:tcPr>
            <w:tcW w:w="105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1F" w:rsidRDefault="00E23108" w:rsidP="0085041F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ИНФОРМАЦИОННОЕ СООБЩЕНИЕ. </w:t>
            </w:r>
            <w:r w:rsidR="00833271">
              <w:rPr>
                <w:rFonts w:ascii="Times New Roman" w:hAnsi="Times New Roman"/>
                <w:b/>
                <w:sz w:val="28"/>
              </w:rPr>
              <w:t>27.10</w:t>
            </w:r>
            <w:r w:rsidR="00CB573B">
              <w:rPr>
                <w:rFonts w:ascii="Times New Roman" w:hAnsi="Times New Roman"/>
                <w:b/>
                <w:sz w:val="28"/>
              </w:rPr>
              <w:t>.2025</w:t>
            </w:r>
            <w:r w:rsidR="00AE45C5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5C0ECA">
              <w:rPr>
                <w:rFonts w:ascii="Times New Roman" w:hAnsi="Times New Roman"/>
                <w:b/>
                <w:sz w:val="28"/>
              </w:rPr>
              <w:t>Мобильный офис налоговой службы</w:t>
            </w:r>
            <w:r w:rsidR="00354CA1">
              <w:rPr>
                <w:rFonts w:ascii="Times New Roman" w:hAnsi="Times New Roman"/>
                <w:b/>
                <w:sz w:val="28"/>
              </w:rPr>
              <w:t>.</w:t>
            </w:r>
          </w:p>
          <w:p w:rsidR="0085041F" w:rsidRDefault="0085041F" w:rsidP="0085041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85041F" w:rsidRDefault="0085041F" w:rsidP="0085041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целях информирования граждан будут работать мобильные офисы налоговой службы.</w:t>
            </w:r>
          </w:p>
          <w:p w:rsidR="0085041F" w:rsidRPr="0085041F" w:rsidRDefault="0085041F" w:rsidP="0085041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ходе выездного мероприятия сотрудники проинформируют граждан по вопросам начисления и уплаты земельного и транспортного налогов, налога на имущество физических лиц. Специалисты расскажут о порядке предоставления налоговых льгот, а также получения налоговых уведомлений с помощью </w:t>
            </w:r>
            <w:proofErr w:type="gramStart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интернет-сервисов</w:t>
            </w:r>
            <w:proofErr w:type="gramEnd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ФНС России и портала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Госуслуг</w:t>
            </w:r>
            <w:proofErr w:type="spellEnd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85041F" w:rsidRPr="0085041F" w:rsidRDefault="0085041F" w:rsidP="0085041F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5041F" w:rsidRPr="009314A9" w:rsidRDefault="0085041F" w:rsidP="0085041F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 работы мобильного офиса:</w:t>
            </w:r>
            <w:r w:rsidRPr="0085041F">
              <w:rPr>
                <w:rFonts w:ascii="Times New Roman" w:hAnsi="Times New Roman"/>
                <w:sz w:val="28"/>
                <w:szCs w:val="28"/>
              </w:rPr>
              <w:br/>
            </w:r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29 октября с 10.00 до 16.00, в МФЦ по адресу: Дзержинский район, с. Дзержинское, ул. Кирова, д.3А, пом. 7 </w:t>
            </w:r>
          </w:p>
          <w:p w:rsidR="0085041F" w:rsidRDefault="0085041F" w:rsidP="0085041F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5041F" w:rsidRPr="0085041F" w:rsidRDefault="0085041F" w:rsidP="0085041F">
            <w:pPr>
              <w:pStyle w:val="a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06 ноября с 10.00 до 16.00, в ТОРМ </w:t>
            </w:r>
            <w:proofErr w:type="spellStart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Богучаны</w:t>
            </w:r>
            <w:proofErr w:type="spellEnd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адресу: </w:t>
            </w:r>
            <w:proofErr w:type="spellStart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Богучанский</w:t>
            </w:r>
            <w:proofErr w:type="spellEnd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район, с. </w:t>
            </w:r>
            <w:proofErr w:type="spellStart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Богучаны</w:t>
            </w:r>
            <w:proofErr w:type="spellEnd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ул. </w:t>
            </w:r>
            <w:proofErr w:type="gramStart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Октябрьская</w:t>
            </w:r>
            <w:proofErr w:type="gramEnd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д.76, </w:t>
            </w:r>
            <w:proofErr w:type="spellStart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8504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16 </w:t>
            </w:r>
          </w:p>
          <w:p w:rsidR="0085041F" w:rsidRPr="0085041F" w:rsidRDefault="0085041F" w:rsidP="0085041F">
            <w:pPr>
              <w:spacing w:after="200" w:line="276" w:lineRule="auto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</w:p>
          <w:p w:rsidR="005C0ECA" w:rsidRPr="005C0ECA" w:rsidRDefault="005C0ECA" w:rsidP="00833271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C0ECA" w:rsidRDefault="005C0ECA" w:rsidP="00833271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C0ECA" w:rsidRDefault="005C0ECA" w:rsidP="00833271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C0ECA" w:rsidRDefault="005C0ECA" w:rsidP="00833271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C0ECA" w:rsidRDefault="005C0ECA" w:rsidP="00833271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C0ECA" w:rsidRDefault="005C0ECA" w:rsidP="00833271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C0ECA" w:rsidRPr="00AE45C5" w:rsidRDefault="005C0ECA" w:rsidP="008332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6464" w:rsidRPr="009F62D3" w:rsidRDefault="003D6464">
            <w:pPr>
              <w:rPr>
                <w:rFonts w:ascii="Times New Roman" w:hAnsi="Times New Roman"/>
                <w:b/>
                <w:sz w:val="28"/>
              </w:rPr>
            </w:pPr>
            <w:bookmarkStart w:id="0" w:name="_GoBack"/>
            <w:bookmarkEnd w:id="0"/>
          </w:p>
        </w:tc>
      </w:tr>
      <w:tr w:rsidR="005C0ECA" w:rsidRPr="009F62D3" w:rsidTr="0085041F">
        <w:trPr>
          <w:trHeight w:val="783"/>
        </w:trPr>
        <w:tc>
          <w:tcPr>
            <w:tcW w:w="105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CA" w:rsidRDefault="005C0ECA" w:rsidP="00833271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ECA" w:rsidRPr="009F62D3" w:rsidRDefault="005C0ECA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85041F" w:rsidRPr="009F62D3" w:rsidTr="0085041F">
        <w:trPr>
          <w:trHeight w:val="783"/>
        </w:trPr>
        <w:tc>
          <w:tcPr>
            <w:tcW w:w="1059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1F" w:rsidRDefault="0085041F" w:rsidP="00833271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41F" w:rsidRPr="009F62D3" w:rsidRDefault="0085041F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7D7F67" w:rsidRDefault="007D7F67" w:rsidP="005C0ECA">
      <w:pPr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7D7F67">
      <w:pgSz w:w="11906" w:h="16838"/>
      <w:pgMar w:top="851" w:right="566" w:bottom="113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A6"/>
    <w:multiLevelType w:val="hybridMultilevel"/>
    <w:tmpl w:val="6DBC5F3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A150A4A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76F9C"/>
    <w:multiLevelType w:val="hybridMultilevel"/>
    <w:tmpl w:val="082C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656B4"/>
    <w:multiLevelType w:val="hybridMultilevel"/>
    <w:tmpl w:val="E64C8CF6"/>
    <w:lvl w:ilvl="0" w:tplc="0419000B">
      <w:start w:val="1"/>
      <w:numFmt w:val="bullet"/>
      <w:lvlText w:val=""/>
      <w:lvlJc w:val="left"/>
      <w:pPr>
        <w:ind w:left="2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4">
    <w:nsid w:val="38393288"/>
    <w:multiLevelType w:val="multilevel"/>
    <w:tmpl w:val="31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20541"/>
    <w:multiLevelType w:val="hybridMultilevel"/>
    <w:tmpl w:val="8DFA1ECC"/>
    <w:lvl w:ilvl="0" w:tplc="94BA1C26">
      <w:start w:val="185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51BA0"/>
    <w:multiLevelType w:val="hybridMultilevel"/>
    <w:tmpl w:val="07F0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64"/>
    <w:rsid w:val="00017187"/>
    <w:rsid w:val="0002547C"/>
    <w:rsid w:val="00073133"/>
    <w:rsid w:val="001444DB"/>
    <w:rsid w:val="001C1495"/>
    <w:rsid w:val="001D010A"/>
    <w:rsid w:val="002765CA"/>
    <w:rsid w:val="00277BC1"/>
    <w:rsid w:val="002C09C2"/>
    <w:rsid w:val="002D52A2"/>
    <w:rsid w:val="00310476"/>
    <w:rsid w:val="0031371A"/>
    <w:rsid w:val="00354CA1"/>
    <w:rsid w:val="003837E4"/>
    <w:rsid w:val="003D6464"/>
    <w:rsid w:val="003F7D3E"/>
    <w:rsid w:val="00441350"/>
    <w:rsid w:val="0048758E"/>
    <w:rsid w:val="004A429B"/>
    <w:rsid w:val="004A7F8B"/>
    <w:rsid w:val="00514482"/>
    <w:rsid w:val="0052195B"/>
    <w:rsid w:val="0052348F"/>
    <w:rsid w:val="00541C7E"/>
    <w:rsid w:val="005C0ECA"/>
    <w:rsid w:val="005F5306"/>
    <w:rsid w:val="005F53D9"/>
    <w:rsid w:val="00623981"/>
    <w:rsid w:val="00624D7C"/>
    <w:rsid w:val="00670B6B"/>
    <w:rsid w:val="006A70D0"/>
    <w:rsid w:val="006D7782"/>
    <w:rsid w:val="006E78C4"/>
    <w:rsid w:val="006F391C"/>
    <w:rsid w:val="006F5D68"/>
    <w:rsid w:val="00760B6E"/>
    <w:rsid w:val="0078628C"/>
    <w:rsid w:val="007A46E8"/>
    <w:rsid w:val="007D7F67"/>
    <w:rsid w:val="007E2375"/>
    <w:rsid w:val="007F107F"/>
    <w:rsid w:val="00833271"/>
    <w:rsid w:val="0085041F"/>
    <w:rsid w:val="00896F73"/>
    <w:rsid w:val="008A3ACB"/>
    <w:rsid w:val="009314A9"/>
    <w:rsid w:val="009D6374"/>
    <w:rsid w:val="009F62D3"/>
    <w:rsid w:val="00A22E82"/>
    <w:rsid w:val="00A446FA"/>
    <w:rsid w:val="00A716DA"/>
    <w:rsid w:val="00AE45C5"/>
    <w:rsid w:val="00AF16A3"/>
    <w:rsid w:val="00AF1C68"/>
    <w:rsid w:val="00B020B3"/>
    <w:rsid w:val="00B03343"/>
    <w:rsid w:val="00B32EBE"/>
    <w:rsid w:val="00B74200"/>
    <w:rsid w:val="00BB153F"/>
    <w:rsid w:val="00BC6451"/>
    <w:rsid w:val="00C14560"/>
    <w:rsid w:val="00C233E4"/>
    <w:rsid w:val="00C56096"/>
    <w:rsid w:val="00C93D56"/>
    <w:rsid w:val="00CB573B"/>
    <w:rsid w:val="00D62313"/>
    <w:rsid w:val="00D70ECE"/>
    <w:rsid w:val="00D72CEB"/>
    <w:rsid w:val="00D85EA4"/>
    <w:rsid w:val="00DA0BC7"/>
    <w:rsid w:val="00E23108"/>
    <w:rsid w:val="00E34CB3"/>
    <w:rsid w:val="00E8174F"/>
    <w:rsid w:val="00E97072"/>
    <w:rsid w:val="00EC0365"/>
    <w:rsid w:val="00F05045"/>
    <w:rsid w:val="00F15F67"/>
    <w:rsid w:val="00F23162"/>
    <w:rsid w:val="00F3339F"/>
    <w:rsid w:val="00F3388F"/>
    <w:rsid w:val="00F661AE"/>
    <w:rsid w:val="00FD2B7E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10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10">
    <w:name w:val="заголовок 51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1"/>
    <w:pPr>
      <w:widowControl w:val="0"/>
      <w:ind w:firstLine="720"/>
    </w:pPr>
    <w:rPr>
      <w:rFonts w:ascii="Arial" w:hAnsi="Arial"/>
      <w:sz w:val="20"/>
    </w:rPr>
  </w:style>
  <w:style w:type="character" w:customStyle="1" w:styleId="ConsNormal1">
    <w:name w:val="ConsNormal1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10"/>
  </w:style>
  <w:style w:type="character" w:customStyle="1" w:styleId="210">
    <w:name w:val="Основной шрифт абзаца21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10"/>
    <w:rPr>
      <w:b/>
    </w:rPr>
  </w:style>
  <w:style w:type="character" w:customStyle="1" w:styleId="110">
    <w:name w:val="Строгий11"/>
    <w:basedOn w:val="111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1"/>
    <w:pPr>
      <w:spacing w:beforeAutospacing="1" w:afterAutospacing="1"/>
    </w:pPr>
    <w:rPr>
      <w:rFonts w:ascii="Calibri" w:hAnsi="Calibri"/>
      <w:sz w:val="24"/>
    </w:rPr>
  </w:style>
  <w:style w:type="character" w:customStyle="1" w:styleId="gray1">
    <w:name w:val="gray1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14"/>
  </w:style>
  <w:style w:type="character" w:customStyle="1" w:styleId="14">
    <w:name w:val="Основной шрифт1"/>
    <w:link w:val="a7"/>
  </w:style>
  <w:style w:type="paragraph" w:customStyle="1" w:styleId="15">
    <w:name w:val="заголовок 1"/>
    <w:basedOn w:val="a"/>
    <w:next w:val="a"/>
    <w:link w:val="112"/>
    <w:pPr>
      <w:keepNext/>
      <w:ind w:firstLine="567"/>
    </w:pPr>
    <w:rPr>
      <w:sz w:val="24"/>
    </w:rPr>
  </w:style>
  <w:style w:type="character" w:customStyle="1" w:styleId="112">
    <w:name w:val="заголовок 11"/>
    <w:basedOn w:val="1"/>
    <w:link w:val="15"/>
    <w:rPr>
      <w:rFonts w:ascii="Courier New" w:hAnsi="Courier New"/>
      <w:sz w:val="24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  <w:sz w:val="20"/>
    </w:rPr>
  </w:style>
  <w:style w:type="character" w:customStyle="1" w:styleId="ConsPlusCell1">
    <w:name w:val="ConsPlusCell1"/>
    <w:link w:val="ConsPlusCell"/>
    <w:rPr>
      <w:rFonts w:ascii="Arial" w:hAnsi="Arial"/>
      <w:sz w:val="20"/>
    </w:rPr>
  </w:style>
  <w:style w:type="paragraph" w:customStyle="1" w:styleId="26">
    <w:name w:val="Гиперссылка2"/>
    <w:link w:val="211"/>
    <w:rPr>
      <w:color w:val="0000FF"/>
      <w:u w:val="single"/>
    </w:rPr>
  </w:style>
  <w:style w:type="character" w:customStyle="1" w:styleId="211">
    <w:name w:val="Гиперссылка21"/>
    <w:link w:val="26"/>
    <w:rPr>
      <w:color w:val="0000FF"/>
      <w:u w:val="single"/>
    </w:rPr>
  </w:style>
  <w:style w:type="paragraph" w:customStyle="1" w:styleId="16">
    <w:name w:val="Гиперссылка1"/>
    <w:basedOn w:val="a7"/>
    <w:link w:val="113"/>
    <w:rPr>
      <w:color w:val="0000FF"/>
      <w:u w:val="single"/>
    </w:rPr>
  </w:style>
  <w:style w:type="character" w:customStyle="1" w:styleId="113">
    <w:name w:val="Гиперссылка11"/>
    <w:basedOn w:val="14"/>
    <w:link w:val="16"/>
    <w:rPr>
      <w:color w:val="0000FF"/>
      <w:u w:val="single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"/>
    <w:link w:val="27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10"/>
    <w:pPr>
      <w:keepNext/>
      <w:ind w:left="567"/>
    </w:pPr>
    <w:rPr>
      <w:sz w:val="24"/>
    </w:rPr>
  </w:style>
  <w:style w:type="character" w:customStyle="1" w:styleId="310">
    <w:name w:val="заголовок 31"/>
    <w:basedOn w:val="1"/>
    <w:link w:val="35"/>
    <w:rPr>
      <w:rFonts w:ascii="Courier New" w:hAnsi="Courier New"/>
      <w:sz w:val="24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"/>
    <w:link w:val="a8"/>
    <w:rPr>
      <w:rFonts w:ascii="Courier New" w:hAnsi="Courier New"/>
      <w:sz w:val="20"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6">
    <w:name w:val="Body Text 3"/>
    <w:basedOn w:val="a"/>
    <w:link w:val="37"/>
    <w:pPr>
      <w:jc w:val="both"/>
    </w:pPr>
    <w:rPr>
      <w:rFonts w:ascii="Arial" w:hAnsi="Arial"/>
      <w:i/>
      <w:sz w:val="22"/>
    </w:rPr>
  </w:style>
  <w:style w:type="character" w:customStyle="1" w:styleId="37">
    <w:name w:val="Основной текст 3 Знак"/>
    <w:basedOn w:val="1"/>
    <w:link w:val="36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a">
    <w:name w:val="Гипертекстовая ссылка"/>
    <w:basedOn w:val="13"/>
    <w:link w:val="17"/>
    <w:rPr>
      <w:color w:val="008000"/>
      <w:sz w:val="24"/>
      <w:u w:val="single"/>
    </w:rPr>
  </w:style>
  <w:style w:type="character" w:customStyle="1" w:styleId="17">
    <w:name w:val="Гипертекстовая ссылка1"/>
    <w:basedOn w:val="111"/>
    <w:link w:val="aa"/>
    <w:rPr>
      <w:color w:val="008000"/>
      <w:sz w:val="24"/>
      <w:u w:val="single"/>
    </w:rPr>
  </w:style>
  <w:style w:type="paragraph" w:customStyle="1" w:styleId="140">
    <w:name w:val="Обычный14"/>
    <w:link w:val="130"/>
    <w:rPr>
      <w:rFonts w:ascii="Courier New" w:hAnsi="Courier New"/>
      <w:sz w:val="20"/>
    </w:rPr>
  </w:style>
  <w:style w:type="character" w:customStyle="1" w:styleId="130">
    <w:name w:val="Обычный13"/>
    <w:link w:val="140"/>
    <w:rPr>
      <w:rFonts w:ascii="Courier New" w:hAnsi="Courier New"/>
      <w:sz w:val="20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38">
    <w:name w:val="Гиперссылка3"/>
    <w:link w:val="ab"/>
    <w:rPr>
      <w:color w:val="0000FF"/>
      <w:u w:val="single"/>
    </w:rPr>
  </w:style>
  <w:style w:type="character" w:styleId="ab">
    <w:name w:val="Hyperlink"/>
    <w:link w:val="38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customStyle="1" w:styleId="120">
    <w:name w:val="Обычный12"/>
    <w:link w:val="114"/>
    <w:rPr>
      <w:rFonts w:ascii="Courier New" w:hAnsi="Courier New"/>
      <w:sz w:val="20"/>
    </w:rPr>
  </w:style>
  <w:style w:type="character" w:customStyle="1" w:styleId="114">
    <w:name w:val="Обычный11"/>
    <w:link w:val="120"/>
    <w:rPr>
      <w:rFonts w:ascii="Courier New" w:hAnsi="Courier New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1"/>
  </w:style>
  <w:style w:type="character" w:customStyle="1" w:styleId="apple-converted-space1">
    <w:name w:val="apple-converted-space1"/>
    <w:basedOn w:val="111"/>
    <w:link w:val="apple-converted-space"/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c">
    <w:name w:val="Комментарий"/>
    <w:basedOn w:val="a"/>
    <w:next w:val="a"/>
    <w:link w:val="1a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1a">
    <w:name w:val="Комментарий1"/>
    <w:basedOn w:val="1"/>
    <w:link w:val="ac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d">
    <w:name w:val="Таблицы (моноширинный)"/>
    <w:basedOn w:val="a"/>
    <w:next w:val="a"/>
    <w:link w:val="1b"/>
    <w:pPr>
      <w:jc w:val="both"/>
    </w:pPr>
    <w:rPr>
      <w:sz w:val="24"/>
    </w:rPr>
  </w:style>
  <w:style w:type="character" w:customStyle="1" w:styleId="1b">
    <w:name w:val="Таблицы (моноширинный)1"/>
    <w:basedOn w:val="1"/>
    <w:link w:val="ad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1"/>
    <w:pPr>
      <w:jc w:val="both"/>
    </w:pPr>
    <w:rPr>
      <w:rFonts w:ascii="Arial" w:hAnsi="Arial"/>
    </w:rPr>
  </w:style>
  <w:style w:type="character" w:customStyle="1" w:styleId="NormalExport1">
    <w:name w:val="Normal_Export1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10"/>
    <w:pPr>
      <w:keepNext/>
    </w:pPr>
    <w:rPr>
      <w:sz w:val="24"/>
    </w:rPr>
  </w:style>
  <w:style w:type="character" w:customStyle="1" w:styleId="410">
    <w:name w:val="заголовок 41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1"/>
    <w:rPr>
      <w:rFonts w:ascii="Microsoft Sans Serif" w:hAnsi="Microsoft Sans Serif"/>
      <w:sz w:val="16"/>
    </w:rPr>
  </w:style>
  <w:style w:type="character" w:customStyle="1" w:styleId="FontStyle461">
    <w:name w:val="Font Style461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29">
    <w:name w:val="заголовок 2"/>
    <w:basedOn w:val="a"/>
    <w:next w:val="a"/>
    <w:link w:val="212"/>
    <w:pPr>
      <w:keepNext/>
      <w:jc w:val="center"/>
    </w:pPr>
    <w:rPr>
      <w:b/>
      <w:sz w:val="22"/>
    </w:rPr>
  </w:style>
  <w:style w:type="character" w:customStyle="1" w:styleId="212">
    <w:name w:val="заголовок 21"/>
    <w:basedOn w:val="1"/>
    <w:link w:val="29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1"/>
    <w:rPr>
      <w:sz w:val="18"/>
    </w:rPr>
  </w:style>
  <w:style w:type="character" w:customStyle="1" w:styleId="postbody11">
    <w:name w:val="postbody11"/>
    <w:basedOn w:val="111"/>
    <w:link w:val="postbody1"/>
    <w:rPr>
      <w:sz w:val="18"/>
    </w:rPr>
  </w:style>
  <w:style w:type="paragraph" w:customStyle="1" w:styleId="1c">
    <w:name w:val="Просмотренная гиперссылка1"/>
    <w:basedOn w:val="13"/>
    <w:link w:val="115"/>
    <w:rPr>
      <w:color w:val="800080"/>
      <w:u w:val="single"/>
    </w:rPr>
  </w:style>
  <w:style w:type="character" w:customStyle="1" w:styleId="115">
    <w:name w:val="Просмотренная гиперссылка11"/>
    <w:basedOn w:val="111"/>
    <w:link w:val="1c"/>
    <w:rPr>
      <w:color w:val="800080"/>
      <w:u w:val="single"/>
    </w:rPr>
  </w:style>
  <w:style w:type="paragraph" w:customStyle="1" w:styleId="13">
    <w:name w:val="Основной шрифт абзаца1"/>
    <w:link w:val="111"/>
  </w:style>
  <w:style w:type="character" w:customStyle="1" w:styleId="111">
    <w:name w:val="Основной шрифт абзаца11"/>
    <w:link w:val="13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39">
    <w:name w:val="Основной шрифт абзаца3"/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1"/>
    <w:rPr>
      <w:rFonts w:ascii="Microsoft Sans Serif" w:hAnsi="Microsoft Sans Serif"/>
      <w:sz w:val="16"/>
    </w:rPr>
  </w:style>
  <w:style w:type="character" w:customStyle="1" w:styleId="FontStyle191">
    <w:name w:val="Font Style191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2">
    <w:name w:val="Normal (Web)"/>
    <w:basedOn w:val="a"/>
    <w:link w:val="af3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3">
    <w:name w:val="Обычный (веб) Знак"/>
    <w:basedOn w:val="1"/>
    <w:link w:val="af2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4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3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ourier New" w:hAnsi="Courier New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51">
    <w:name w:val="заголовок 5"/>
    <w:basedOn w:val="a"/>
    <w:next w:val="a"/>
    <w:link w:val="510"/>
    <w:pPr>
      <w:keepNext/>
      <w:jc w:val="center"/>
      <w:outlineLvl w:val="4"/>
    </w:pPr>
    <w:rPr>
      <w:rFonts w:ascii="Arial" w:hAnsi="Arial"/>
      <w:b/>
      <w:sz w:val="24"/>
    </w:rPr>
  </w:style>
  <w:style w:type="character" w:customStyle="1" w:styleId="510">
    <w:name w:val="заголовок 51"/>
    <w:basedOn w:val="1"/>
    <w:link w:val="51"/>
    <w:rPr>
      <w:rFonts w:ascii="Arial" w:hAnsi="Arial"/>
      <w:b/>
      <w:sz w:val="24"/>
    </w:rPr>
  </w:style>
  <w:style w:type="paragraph" w:customStyle="1" w:styleId="ConsNormal">
    <w:name w:val="ConsNormal"/>
    <w:link w:val="ConsNormal1"/>
    <w:pPr>
      <w:widowControl w:val="0"/>
      <w:ind w:firstLine="720"/>
    </w:pPr>
    <w:rPr>
      <w:rFonts w:ascii="Arial" w:hAnsi="Arial"/>
      <w:sz w:val="20"/>
    </w:rPr>
  </w:style>
  <w:style w:type="character" w:customStyle="1" w:styleId="ConsNormal1">
    <w:name w:val="ConsNormal1"/>
    <w:link w:val="ConsNormal"/>
    <w:rPr>
      <w:rFonts w:ascii="Arial" w:hAnsi="Arial"/>
      <w:sz w:val="20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rFonts w:ascii="Courier New" w:hAnsi="Courier New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Courier New" w:hAnsi="Courier New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25">
    <w:name w:val="Основной шрифт абзаца2"/>
    <w:link w:val="210"/>
  </w:style>
  <w:style w:type="character" w:customStyle="1" w:styleId="210">
    <w:name w:val="Основной шрифт абзаца21"/>
    <w:link w:val="25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uiPriority w:val="1"/>
    <w:qFormat/>
    <w:rPr>
      <w:rFonts w:asciiTheme="minorHAnsi" w:hAnsiTheme="minorHAnsi"/>
    </w:rPr>
  </w:style>
  <w:style w:type="character" w:customStyle="1" w:styleId="a6">
    <w:name w:val="Без интервала Знак"/>
    <w:link w:val="a5"/>
    <w:uiPriority w:val="1"/>
    <w:rPr>
      <w:rFonts w:asciiTheme="minorHAnsi" w:hAnsiTheme="minorHAnsi"/>
    </w:rPr>
  </w:style>
  <w:style w:type="paragraph" w:customStyle="1" w:styleId="12">
    <w:name w:val="Строгий1"/>
    <w:basedOn w:val="13"/>
    <w:link w:val="110"/>
    <w:rPr>
      <w:b/>
    </w:rPr>
  </w:style>
  <w:style w:type="character" w:customStyle="1" w:styleId="110">
    <w:name w:val="Строгий11"/>
    <w:basedOn w:val="111"/>
    <w:link w:val="12"/>
    <w:rPr>
      <w:b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  <w:u w:val="single"/>
    </w:rPr>
  </w:style>
  <w:style w:type="paragraph" w:customStyle="1" w:styleId="gray">
    <w:name w:val="gray"/>
    <w:basedOn w:val="a"/>
    <w:link w:val="gray1"/>
    <w:pPr>
      <w:spacing w:beforeAutospacing="1" w:afterAutospacing="1"/>
    </w:pPr>
    <w:rPr>
      <w:rFonts w:ascii="Calibri" w:hAnsi="Calibri"/>
      <w:sz w:val="24"/>
    </w:rPr>
  </w:style>
  <w:style w:type="character" w:customStyle="1" w:styleId="gray1">
    <w:name w:val="gray1"/>
    <w:basedOn w:val="1"/>
    <w:link w:val="gray"/>
    <w:rPr>
      <w:rFonts w:ascii="Calibri" w:hAnsi="Calibri"/>
      <w:sz w:val="24"/>
    </w:rPr>
  </w:style>
  <w:style w:type="paragraph" w:customStyle="1" w:styleId="a7">
    <w:name w:val="Основной шрифт"/>
    <w:link w:val="14"/>
  </w:style>
  <w:style w:type="character" w:customStyle="1" w:styleId="14">
    <w:name w:val="Основной шрифт1"/>
    <w:link w:val="a7"/>
  </w:style>
  <w:style w:type="paragraph" w:customStyle="1" w:styleId="15">
    <w:name w:val="заголовок 1"/>
    <w:basedOn w:val="a"/>
    <w:next w:val="a"/>
    <w:link w:val="112"/>
    <w:pPr>
      <w:keepNext/>
      <w:ind w:firstLine="567"/>
    </w:pPr>
    <w:rPr>
      <w:sz w:val="24"/>
    </w:rPr>
  </w:style>
  <w:style w:type="character" w:customStyle="1" w:styleId="112">
    <w:name w:val="заголовок 11"/>
    <w:basedOn w:val="1"/>
    <w:link w:val="15"/>
    <w:rPr>
      <w:rFonts w:ascii="Courier New" w:hAnsi="Courier New"/>
      <w:sz w:val="24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  <w:sz w:val="20"/>
    </w:rPr>
  </w:style>
  <w:style w:type="character" w:customStyle="1" w:styleId="ConsPlusCell1">
    <w:name w:val="ConsPlusCell1"/>
    <w:link w:val="ConsPlusCell"/>
    <w:rPr>
      <w:rFonts w:ascii="Arial" w:hAnsi="Arial"/>
      <w:sz w:val="20"/>
    </w:rPr>
  </w:style>
  <w:style w:type="paragraph" w:customStyle="1" w:styleId="26">
    <w:name w:val="Гиперссылка2"/>
    <w:link w:val="211"/>
    <w:rPr>
      <w:color w:val="0000FF"/>
      <w:u w:val="single"/>
    </w:rPr>
  </w:style>
  <w:style w:type="character" w:customStyle="1" w:styleId="211">
    <w:name w:val="Гиперссылка21"/>
    <w:link w:val="26"/>
    <w:rPr>
      <w:color w:val="0000FF"/>
      <w:u w:val="single"/>
    </w:rPr>
  </w:style>
  <w:style w:type="paragraph" w:customStyle="1" w:styleId="16">
    <w:name w:val="Гиперссылка1"/>
    <w:basedOn w:val="a7"/>
    <w:link w:val="113"/>
    <w:rPr>
      <w:color w:val="0000FF"/>
      <w:u w:val="single"/>
    </w:rPr>
  </w:style>
  <w:style w:type="character" w:customStyle="1" w:styleId="113">
    <w:name w:val="Гиперссылка11"/>
    <w:basedOn w:val="14"/>
    <w:link w:val="16"/>
    <w:rPr>
      <w:color w:val="0000FF"/>
      <w:u w:val="single"/>
    </w:rPr>
  </w:style>
  <w:style w:type="paragraph" w:styleId="27">
    <w:name w:val="Body Text 2"/>
    <w:basedOn w:val="a"/>
    <w:link w:val="28"/>
    <w:pPr>
      <w:jc w:val="center"/>
    </w:pPr>
    <w:rPr>
      <w:b/>
      <w:sz w:val="28"/>
    </w:rPr>
  </w:style>
  <w:style w:type="character" w:customStyle="1" w:styleId="28">
    <w:name w:val="Основной текст 2 Знак"/>
    <w:basedOn w:val="1"/>
    <w:link w:val="27"/>
    <w:rPr>
      <w:rFonts w:ascii="Courier New" w:hAnsi="Courier New"/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ind w:firstLine="567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rFonts w:ascii="Courier New" w:hAnsi="Courier New"/>
      <w:sz w:val="24"/>
    </w:rPr>
  </w:style>
  <w:style w:type="paragraph" w:customStyle="1" w:styleId="35">
    <w:name w:val="заголовок 3"/>
    <w:basedOn w:val="a"/>
    <w:next w:val="a"/>
    <w:link w:val="310"/>
    <w:pPr>
      <w:keepNext/>
      <w:ind w:left="567"/>
    </w:pPr>
    <w:rPr>
      <w:sz w:val="24"/>
    </w:rPr>
  </w:style>
  <w:style w:type="character" w:customStyle="1" w:styleId="310">
    <w:name w:val="заголовок 31"/>
    <w:basedOn w:val="1"/>
    <w:link w:val="35"/>
    <w:rPr>
      <w:rFonts w:ascii="Courier New" w:hAnsi="Courier New"/>
      <w:sz w:val="24"/>
    </w:rPr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"/>
    <w:link w:val="a8"/>
    <w:rPr>
      <w:rFonts w:ascii="Courier New" w:hAnsi="Courier New"/>
      <w:sz w:val="20"/>
    </w:rPr>
  </w:style>
  <w:style w:type="paragraph" w:customStyle="1" w:styleId="Default">
    <w:name w:val="Default"/>
    <w:link w:val="Default1"/>
    <w:rPr>
      <w:sz w:val="24"/>
    </w:rPr>
  </w:style>
  <w:style w:type="character" w:customStyle="1" w:styleId="Default1">
    <w:name w:val="Default1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36">
    <w:name w:val="Body Text 3"/>
    <w:basedOn w:val="a"/>
    <w:link w:val="37"/>
    <w:pPr>
      <w:jc w:val="both"/>
    </w:pPr>
    <w:rPr>
      <w:rFonts w:ascii="Arial" w:hAnsi="Arial"/>
      <w:i/>
      <w:sz w:val="22"/>
    </w:rPr>
  </w:style>
  <w:style w:type="character" w:customStyle="1" w:styleId="37">
    <w:name w:val="Основной текст 3 Знак"/>
    <w:basedOn w:val="1"/>
    <w:link w:val="36"/>
    <w:rPr>
      <w:rFonts w:ascii="Arial" w:hAnsi="Arial"/>
      <w:i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8"/>
    </w:rPr>
  </w:style>
  <w:style w:type="paragraph" w:customStyle="1" w:styleId="aa">
    <w:name w:val="Гипертекстовая ссылка"/>
    <w:basedOn w:val="13"/>
    <w:link w:val="17"/>
    <w:rPr>
      <w:color w:val="008000"/>
      <w:sz w:val="24"/>
      <w:u w:val="single"/>
    </w:rPr>
  </w:style>
  <w:style w:type="character" w:customStyle="1" w:styleId="17">
    <w:name w:val="Гипертекстовая ссылка1"/>
    <w:basedOn w:val="111"/>
    <w:link w:val="aa"/>
    <w:rPr>
      <w:color w:val="008000"/>
      <w:sz w:val="24"/>
      <w:u w:val="single"/>
    </w:rPr>
  </w:style>
  <w:style w:type="paragraph" w:customStyle="1" w:styleId="140">
    <w:name w:val="Обычный14"/>
    <w:link w:val="130"/>
    <w:rPr>
      <w:rFonts w:ascii="Courier New" w:hAnsi="Courier New"/>
      <w:sz w:val="20"/>
    </w:rPr>
  </w:style>
  <w:style w:type="character" w:customStyle="1" w:styleId="130">
    <w:name w:val="Обычный13"/>
    <w:link w:val="140"/>
    <w:rPr>
      <w:rFonts w:ascii="Courier New" w:hAnsi="Courier New"/>
      <w:sz w:val="20"/>
    </w:rPr>
  </w:style>
  <w:style w:type="paragraph" w:customStyle="1" w:styleId="ConsPlusNormal">
    <w:name w:val="ConsPlusNormal"/>
    <w:link w:val="ConsPlusNormal1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38">
    <w:name w:val="Гиперссылка3"/>
    <w:link w:val="ab"/>
    <w:rPr>
      <w:color w:val="0000FF"/>
      <w:u w:val="single"/>
    </w:rPr>
  </w:style>
  <w:style w:type="character" w:styleId="ab">
    <w:name w:val="Hyperlink"/>
    <w:link w:val="38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customStyle="1" w:styleId="120">
    <w:name w:val="Обычный12"/>
    <w:link w:val="114"/>
    <w:rPr>
      <w:rFonts w:ascii="Courier New" w:hAnsi="Courier New"/>
      <w:sz w:val="20"/>
    </w:rPr>
  </w:style>
  <w:style w:type="character" w:customStyle="1" w:styleId="114">
    <w:name w:val="Обычный11"/>
    <w:link w:val="120"/>
    <w:rPr>
      <w:rFonts w:ascii="Courier New" w:hAnsi="Courier New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apple-converted-space">
    <w:name w:val="apple-converted-space"/>
    <w:basedOn w:val="13"/>
    <w:link w:val="apple-converted-space1"/>
  </w:style>
  <w:style w:type="character" w:customStyle="1" w:styleId="apple-converted-space1">
    <w:name w:val="apple-converted-space1"/>
    <w:basedOn w:val="111"/>
    <w:link w:val="apple-converted-space"/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c">
    <w:name w:val="Комментарий"/>
    <w:basedOn w:val="a"/>
    <w:next w:val="a"/>
    <w:link w:val="1a"/>
    <w:pPr>
      <w:ind w:left="170" w:hanging="170"/>
      <w:jc w:val="both"/>
    </w:pPr>
    <w:rPr>
      <w:rFonts w:ascii="Arial" w:hAnsi="Arial"/>
      <w:i/>
      <w:color w:val="800080"/>
      <w:sz w:val="24"/>
    </w:rPr>
  </w:style>
  <w:style w:type="character" w:customStyle="1" w:styleId="1a">
    <w:name w:val="Комментарий1"/>
    <w:basedOn w:val="1"/>
    <w:link w:val="ac"/>
    <w:rPr>
      <w:rFonts w:ascii="Arial" w:hAnsi="Arial"/>
      <w:i/>
      <w:color w:val="80008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d">
    <w:name w:val="Таблицы (моноширинный)"/>
    <w:basedOn w:val="a"/>
    <w:next w:val="a"/>
    <w:link w:val="1b"/>
    <w:pPr>
      <w:jc w:val="both"/>
    </w:pPr>
    <w:rPr>
      <w:sz w:val="24"/>
    </w:rPr>
  </w:style>
  <w:style w:type="character" w:customStyle="1" w:styleId="1b">
    <w:name w:val="Таблицы (моноширинный)1"/>
    <w:basedOn w:val="1"/>
    <w:link w:val="ad"/>
    <w:rPr>
      <w:rFonts w:ascii="Courier New" w:hAnsi="Courier New"/>
      <w:sz w:val="24"/>
    </w:rPr>
  </w:style>
  <w:style w:type="paragraph" w:customStyle="1" w:styleId="NormalExport">
    <w:name w:val="Normal_Export"/>
    <w:basedOn w:val="a"/>
    <w:link w:val="NormalExport1"/>
    <w:pPr>
      <w:jc w:val="both"/>
    </w:pPr>
    <w:rPr>
      <w:rFonts w:ascii="Arial" w:hAnsi="Arial"/>
    </w:rPr>
  </w:style>
  <w:style w:type="character" w:customStyle="1" w:styleId="NormalExport1">
    <w:name w:val="Normal_Export1"/>
    <w:basedOn w:val="1"/>
    <w:link w:val="NormalExport"/>
    <w:rPr>
      <w:rFonts w:ascii="Arial" w:hAnsi="Arial"/>
      <w:sz w:val="20"/>
    </w:rPr>
  </w:style>
  <w:style w:type="paragraph" w:customStyle="1" w:styleId="43">
    <w:name w:val="заголовок 4"/>
    <w:basedOn w:val="a"/>
    <w:next w:val="a"/>
    <w:link w:val="410"/>
    <w:pPr>
      <w:keepNext/>
    </w:pPr>
    <w:rPr>
      <w:sz w:val="24"/>
    </w:rPr>
  </w:style>
  <w:style w:type="character" w:customStyle="1" w:styleId="410">
    <w:name w:val="заголовок 41"/>
    <w:basedOn w:val="1"/>
    <w:link w:val="43"/>
    <w:rPr>
      <w:rFonts w:ascii="Courier New" w:hAnsi="Courier New"/>
      <w:sz w:val="24"/>
    </w:rPr>
  </w:style>
  <w:style w:type="paragraph" w:customStyle="1" w:styleId="FontStyle46">
    <w:name w:val="Font Style46"/>
    <w:link w:val="FontStyle461"/>
    <w:rPr>
      <w:rFonts w:ascii="Microsoft Sans Serif" w:hAnsi="Microsoft Sans Serif"/>
      <w:sz w:val="16"/>
    </w:rPr>
  </w:style>
  <w:style w:type="character" w:customStyle="1" w:styleId="FontStyle461">
    <w:name w:val="Font Style461"/>
    <w:link w:val="FontStyle46"/>
    <w:rPr>
      <w:rFonts w:ascii="Microsoft Sans Serif" w:hAnsi="Microsoft Sans Serif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29">
    <w:name w:val="заголовок 2"/>
    <w:basedOn w:val="a"/>
    <w:next w:val="a"/>
    <w:link w:val="212"/>
    <w:pPr>
      <w:keepNext/>
      <w:jc w:val="center"/>
    </w:pPr>
    <w:rPr>
      <w:b/>
      <w:sz w:val="22"/>
    </w:rPr>
  </w:style>
  <w:style w:type="character" w:customStyle="1" w:styleId="212">
    <w:name w:val="заголовок 21"/>
    <w:basedOn w:val="1"/>
    <w:link w:val="29"/>
    <w:rPr>
      <w:rFonts w:ascii="Courier New" w:hAnsi="Courier New"/>
      <w:b/>
      <w:sz w:val="22"/>
    </w:rPr>
  </w:style>
  <w:style w:type="paragraph" w:customStyle="1" w:styleId="postbody1">
    <w:name w:val="postbody1"/>
    <w:basedOn w:val="13"/>
    <w:link w:val="postbody11"/>
    <w:rPr>
      <w:sz w:val="18"/>
    </w:rPr>
  </w:style>
  <w:style w:type="character" w:customStyle="1" w:styleId="postbody11">
    <w:name w:val="postbody11"/>
    <w:basedOn w:val="111"/>
    <w:link w:val="postbody1"/>
    <w:rPr>
      <w:sz w:val="18"/>
    </w:rPr>
  </w:style>
  <w:style w:type="paragraph" w:customStyle="1" w:styleId="1c">
    <w:name w:val="Просмотренная гиперссылка1"/>
    <w:basedOn w:val="13"/>
    <w:link w:val="115"/>
    <w:rPr>
      <w:color w:val="800080"/>
      <w:u w:val="single"/>
    </w:rPr>
  </w:style>
  <w:style w:type="character" w:customStyle="1" w:styleId="115">
    <w:name w:val="Просмотренная гиперссылка11"/>
    <w:basedOn w:val="111"/>
    <w:link w:val="1c"/>
    <w:rPr>
      <w:color w:val="800080"/>
      <w:u w:val="single"/>
    </w:rPr>
  </w:style>
  <w:style w:type="paragraph" w:customStyle="1" w:styleId="13">
    <w:name w:val="Основной шрифт абзаца1"/>
    <w:link w:val="111"/>
  </w:style>
  <w:style w:type="character" w:customStyle="1" w:styleId="111">
    <w:name w:val="Основной шрифт абзаца11"/>
    <w:link w:val="13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39">
    <w:name w:val="Основной шрифт абзаца3"/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customStyle="1" w:styleId="FontStyle19">
    <w:name w:val="Font Style19"/>
    <w:link w:val="FontStyle191"/>
    <w:rPr>
      <w:rFonts w:ascii="Microsoft Sans Serif" w:hAnsi="Microsoft Sans Serif"/>
      <w:sz w:val="16"/>
    </w:rPr>
  </w:style>
  <w:style w:type="character" w:customStyle="1" w:styleId="FontStyle191">
    <w:name w:val="Font Style191"/>
    <w:link w:val="FontStyle19"/>
    <w:rPr>
      <w:rFonts w:ascii="Microsoft Sans Serif" w:hAnsi="Microsoft Sans Serif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2">
    <w:name w:val="Normal (Web)"/>
    <w:basedOn w:val="a"/>
    <w:link w:val="af3"/>
    <w:uiPriority w:val="99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3">
    <w:name w:val="Обычный (веб) Знак"/>
    <w:basedOn w:val="1"/>
    <w:link w:val="af2"/>
    <w:uiPriority w:val="99"/>
    <w:rPr>
      <w:rFonts w:ascii="Arial Unicode MS" w:hAnsi="Arial Unicode MS"/>
      <w:sz w:val="24"/>
    </w:rPr>
  </w:style>
  <w:style w:type="character" w:customStyle="1" w:styleId="FontStyle12">
    <w:name w:val="Font Style12"/>
    <w:basedOn w:val="a0"/>
    <w:uiPriority w:val="99"/>
    <w:rsid w:val="005F53D9"/>
    <w:rPr>
      <w:rFonts w:ascii="Century Schoolbook" w:hAnsi="Century Schoolbook" w:cs="Century Schoolbook"/>
      <w:sz w:val="18"/>
      <w:szCs w:val="18"/>
    </w:rPr>
  </w:style>
  <w:style w:type="paragraph" w:styleId="af4">
    <w:name w:val="List Paragraph"/>
    <w:basedOn w:val="a"/>
    <w:uiPriority w:val="34"/>
    <w:qFormat/>
    <w:rsid w:val="005F53D9"/>
    <w:pPr>
      <w:widowControl w:val="0"/>
      <w:autoSpaceDE w:val="0"/>
      <w:autoSpaceDN w:val="0"/>
      <w:adjustRightInd w:val="0"/>
      <w:ind w:left="720"/>
      <w:contextualSpacing/>
    </w:pPr>
    <w:rPr>
      <w:rFonts w:ascii="Century Schoolbook" w:eastAsiaTheme="minorEastAsia" w:hAnsi="Century Schoolbook" w:cstheme="minorBidi"/>
      <w:color w:val="auto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3388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33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D272-26C4-46FA-89E2-F247A198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Чухломина Татьяна Анатольевна</dc:creator>
  <cp:lastModifiedBy>Ильина Елена Романовна</cp:lastModifiedBy>
  <cp:revision>3</cp:revision>
  <cp:lastPrinted>2025-10-27T10:46:00Z</cp:lastPrinted>
  <dcterms:created xsi:type="dcterms:W3CDTF">2025-10-27T09:42:00Z</dcterms:created>
  <dcterms:modified xsi:type="dcterms:W3CDTF">2025-10-27T10:47:00Z</dcterms:modified>
</cp:coreProperties>
</file>